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4A38">
      <w:pPr>
        <w:jc w:val="center"/>
        <w:rPr>
          <w:rFonts w:ascii="黑体" w:hAnsi="黑体" w:eastAsia="黑体"/>
          <w:sz w:val="36"/>
          <w:szCs w:val="32"/>
        </w:rPr>
      </w:pPr>
      <w:r>
        <w:rPr>
          <w:rFonts w:hint="eastAsia" w:ascii="黑体" w:hAnsi="黑体" w:eastAsia="黑体"/>
          <w:sz w:val="36"/>
          <w:szCs w:val="32"/>
        </w:rPr>
        <w:t>泰安市文化产业中等专业学校</w:t>
      </w:r>
    </w:p>
    <w:p w14:paraId="61B5267A">
      <w:pPr>
        <w:jc w:val="center"/>
        <w:rPr>
          <w:rFonts w:ascii="黑体" w:hAnsi="黑体" w:eastAsia="黑体"/>
          <w:sz w:val="36"/>
          <w:szCs w:val="32"/>
        </w:rPr>
      </w:pPr>
      <w:r>
        <w:rPr>
          <w:rFonts w:ascii="黑体" w:hAnsi="黑体" w:eastAsia="黑体"/>
          <w:sz w:val="36"/>
          <w:szCs w:val="32"/>
        </w:rPr>
        <w:t>202</w:t>
      </w:r>
      <w:r>
        <w:rPr>
          <w:rFonts w:hint="eastAsia" w:ascii="黑体" w:hAnsi="黑体" w:eastAsia="黑体"/>
          <w:sz w:val="36"/>
          <w:szCs w:val="32"/>
          <w:lang w:val="en-US" w:eastAsia="zh-CN"/>
        </w:rPr>
        <w:t>4</w:t>
      </w:r>
      <w:r>
        <w:rPr>
          <w:rFonts w:ascii="黑体" w:hAnsi="黑体" w:eastAsia="黑体"/>
          <w:sz w:val="36"/>
          <w:szCs w:val="32"/>
        </w:rPr>
        <w:t>-</w:t>
      </w:r>
      <w:r>
        <w:rPr>
          <w:rFonts w:hint="eastAsia" w:ascii="黑体" w:hAnsi="黑体" w:eastAsia="黑体"/>
          <w:sz w:val="36"/>
          <w:szCs w:val="32"/>
        </w:rPr>
        <w:t>2</w:t>
      </w:r>
      <w:r>
        <w:rPr>
          <w:rFonts w:ascii="黑体" w:hAnsi="黑体" w:eastAsia="黑体"/>
          <w:sz w:val="36"/>
          <w:szCs w:val="32"/>
        </w:rPr>
        <w:t>02</w:t>
      </w:r>
      <w:r>
        <w:rPr>
          <w:rFonts w:hint="eastAsia" w:ascii="黑体" w:hAnsi="黑体" w:eastAsia="黑体"/>
          <w:sz w:val="36"/>
          <w:szCs w:val="32"/>
          <w:lang w:val="en-US" w:eastAsia="zh-CN"/>
        </w:rPr>
        <w:t>5</w:t>
      </w:r>
      <w:r>
        <w:rPr>
          <w:rFonts w:hint="eastAsia" w:ascii="黑体" w:hAnsi="黑体" w:eastAsia="黑体"/>
          <w:sz w:val="36"/>
          <w:szCs w:val="32"/>
        </w:rPr>
        <w:t>学年度艺术教育报告</w:t>
      </w:r>
    </w:p>
    <w:p w14:paraId="7D91F1E1">
      <w:pPr>
        <w:ind w:firstLine="560" w:firstLineChars="200"/>
        <w:jc w:val="left"/>
        <w:rPr>
          <w:rFonts w:ascii="仿宋" w:hAnsi="仿宋" w:eastAsia="仿宋"/>
          <w:sz w:val="28"/>
          <w:szCs w:val="28"/>
        </w:rPr>
      </w:pPr>
      <w:r>
        <w:rPr>
          <w:rFonts w:hint="eastAsia" w:ascii="仿宋" w:hAnsi="仿宋" w:eastAsia="仿宋"/>
          <w:sz w:val="28"/>
          <w:szCs w:val="28"/>
        </w:rPr>
        <w:t>学校艺术教育是实施美育的最主要的途径和内容</w:t>
      </w:r>
      <w:r>
        <w:rPr>
          <w:rFonts w:ascii="仿宋" w:hAnsi="仿宋" w:eastAsia="仿宋"/>
          <w:sz w:val="28"/>
          <w:szCs w:val="28"/>
        </w:rPr>
        <w:t>,它能够</w:t>
      </w:r>
      <w:r>
        <w:rPr>
          <w:rFonts w:hint="eastAsia" w:ascii="仿宋" w:hAnsi="仿宋" w:eastAsia="仿宋"/>
          <w:sz w:val="28"/>
          <w:szCs w:val="28"/>
        </w:rPr>
        <w:t>引</w:t>
      </w:r>
      <w:r>
        <w:rPr>
          <w:rFonts w:ascii="仿宋" w:hAnsi="仿宋" w:eastAsia="仿宋"/>
          <w:sz w:val="28"/>
          <w:szCs w:val="28"/>
        </w:rPr>
        <w:t>导学生树立正确的审美</w:t>
      </w:r>
      <w:r>
        <w:rPr>
          <w:rFonts w:hint="eastAsia" w:ascii="仿宋" w:hAnsi="仿宋" w:eastAsia="仿宋"/>
          <w:sz w:val="28"/>
          <w:szCs w:val="28"/>
        </w:rPr>
        <w:t>观念</w:t>
      </w:r>
      <w:r>
        <w:rPr>
          <w:rFonts w:ascii="仿宋" w:hAnsi="仿宋" w:eastAsia="仿宋"/>
          <w:sz w:val="28"/>
          <w:szCs w:val="28"/>
        </w:rPr>
        <w:t>,陶冶高尚的道德情操,培养深厚的民族情感,激发想象力与创新意义,促进学生</w:t>
      </w:r>
      <w:r>
        <w:rPr>
          <w:rFonts w:hint="eastAsia" w:ascii="仿宋" w:hAnsi="仿宋" w:eastAsia="仿宋"/>
          <w:sz w:val="28"/>
          <w:szCs w:val="28"/>
        </w:rPr>
        <w:t>的全面发展和健康成长。</w:t>
      </w:r>
    </w:p>
    <w:p w14:paraId="62F94397">
      <w:pPr>
        <w:ind w:firstLine="560" w:firstLineChars="200"/>
        <w:jc w:val="left"/>
        <w:rPr>
          <w:rFonts w:ascii="仿宋" w:hAnsi="仿宋" w:eastAsia="仿宋"/>
          <w:sz w:val="28"/>
          <w:szCs w:val="28"/>
        </w:rPr>
      </w:pPr>
      <w:r>
        <w:rPr>
          <w:rFonts w:hint="eastAsia" w:ascii="仿宋" w:hAnsi="仿宋" w:eastAsia="仿宋"/>
          <w:sz w:val="28"/>
          <w:szCs w:val="28"/>
        </w:rPr>
        <w:t>为深入贯彻党的教育方针</w:t>
      </w:r>
      <w:r>
        <w:rPr>
          <w:rFonts w:ascii="仿宋" w:hAnsi="仿宋" w:eastAsia="仿宋"/>
          <w:sz w:val="28"/>
          <w:szCs w:val="28"/>
        </w:rPr>
        <w:t>,落实教育规划纲要,我校十分重视</w:t>
      </w:r>
      <w:r>
        <w:rPr>
          <w:rFonts w:hint="eastAsia" w:ascii="仿宋" w:hAnsi="仿宋" w:eastAsia="仿宋"/>
          <w:sz w:val="28"/>
          <w:szCs w:val="28"/>
        </w:rPr>
        <w:t>艺术教育</w:t>
      </w:r>
      <w:r>
        <w:rPr>
          <w:rFonts w:ascii="仿宋" w:hAnsi="仿宋" w:eastAsia="仿宋"/>
          <w:sz w:val="28"/>
          <w:szCs w:val="28"/>
        </w:rPr>
        <w:t>,认真抓好艺术教育,现将我校艺术教育发展年度报告如下:</w:t>
      </w:r>
    </w:p>
    <w:p w14:paraId="0FA2E5A1">
      <w:pPr>
        <w:pStyle w:val="6"/>
        <w:numPr>
          <w:ilvl w:val="0"/>
          <w:numId w:val="1"/>
        </w:numPr>
        <w:ind w:firstLineChars="0"/>
        <w:jc w:val="left"/>
        <w:rPr>
          <w:rFonts w:ascii="仿宋" w:hAnsi="仿宋" w:eastAsia="仿宋"/>
          <w:sz w:val="28"/>
          <w:szCs w:val="28"/>
        </w:rPr>
      </w:pPr>
      <w:r>
        <w:rPr>
          <w:rFonts w:hint="eastAsia" w:ascii="仿宋" w:hAnsi="仿宋" w:eastAsia="仿宋"/>
          <w:sz w:val="28"/>
          <w:szCs w:val="28"/>
        </w:rPr>
        <w:t>高度重视</w:t>
      </w:r>
    </w:p>
    <w:p w14:paraId="775008EF">
      <w:pPr>
        <w:ind w:firstLine="560" w:firstLineChars="200"/>
        <w:jc w:val="left"/>
        <w:rPr>
          <w:rFonts w:ascii="仿宋" w:hAnsi="仿宋" w:eastAsia="仿宋"/>
          <w:sz w:val="28"/>
          <w:szCs w:val="28"/>
        </w:rPr>
      </w:pPr>
      <w:r>
        <w:rPr>
          <w:rFonts w:hint="eastAsia" w:ascii="仿宋" w:hAnsi="仿宋" w:eastAsia="仿宋"/>
          <w:sz w:val="28"/>
          <w:szCs w:val="28"/>
        </w:rPr>
        <w:t>一年来</w:t>
      </w:r>
      <w:r>
        <w:rPr>
          <w:rFonts w:ascii="仿宋" w:hAnsi="仿宋" w:eastAsia="仿宋"/>
          <w:sz w:val="28"/>
          <w:szCs w:val="28"/>
        </w:rPr>
        <w:t>,我校对学校艺术教育高度重视,把艺术教育做为学校素质</w:t>
      </w:r>
      <w:r>
        <w:rPr>
          <w:rFonts w:hint="eastAsia" w:ascii="仿宋" w:hAnsi="仿宋" w:eastAsia="仿宋"/>
          <w:sz w:val="28"/>
          <w:szCs w:val="28"/>
        </w:rPr>
        <w:t>教育的主要内容来落实。成立了学校艺术教育工作领导小组，每学期初都组织全校教师认真学习上级下发的有关艺术教育的文件和相关规定</w:t>
      </w:r>
      <w:r>
        <w:rPr>
          <w:rFonts w:ascii="仿宋" w:hAnsi="仿宋" w:eastAsia="仿宋"/>
          <w:sz w:val="28"/>
          <w:szCs w:val="28"/>
        </w:rPr>
        <w:t>,在学校工作计划中对学校艺术教育都做出具体的安排</w:t>
      </w:r>
      <w:r>
        <w:rPr>
          <w:rFonts w:hint="eastAsia" w:ascii="仿宋" w:hAnsi="仿宋" w:eastAsia="仿宋"/>
          <w:sz w:val="28"/>
          <w:szCs w:val="28"/>
        </w:rPr>
        <w:t>并狠抓落实。在抓好艺术教育的过程中</w:t>
      </w:r>
      <w:r>
        <w:rPr>
          <w:rFonts w:ascii="仿宋" w:hAnsi="仿宋" w:eastAsia="仿宋"/>
          <w:sz w:val="28"/>
          <w:szCs w:val="28"/>
        </w:rPr>
        <w:t>, 还注意艺术教育与德育、育</w:t>
      </w:r>
      <w:r>
        <w:rPr>
          <w:rFonts w:hint="eastAsia" w:ascii="仿宋" w:hAnsi="仿宋" w:eastAsia="仿宋"/>
          <w:sz w:val="28"/>
          <w:szCs w:val="28"/>
        </w:rPr>
        <w:t>、</w:t>
      </w:r>
      <w:r>
        <w:rPr>
          <w:rFonts w:ascii="仿宋" w:hAnsi="仿宋" w:eastAsia="仿宋"/>
          <w:sz w:val="28"/>
          <w:szCs w:val="28"/>
        </w:rPr>
        <w:t>体育的整合</w:t>
      </w:r>
      <w:r>
        <w:rPr>
          <w:rFonts w:hint="eastAsia" w:ascii="仿宋" w:hAnsi="仿宋" w:eastAsia="仿宋"/>
          <w:sz w:val="28"/>
          <w:szCs w:val="28"/>
        </w:rPr>
        <w:t>，通过艺术教育促进其它各育的发展。</w:t>
      </w:r>
    </w:p>
    <w:p w14:paraId="5473A28C">
      <w:pPr>
        <w:ind w:firstLine="560" w:firstLineChars="200"/>
        <w:jc w:val="left"/>
        <w:rPr>
          <w:rFonts w:ascii="仿宋" w:hAnsi="仿宋" w:eastAsia="仿宋"/>
          <w:sz w:val="28"/>
          <w:szCs w:val="28"/>
        </w:rPr>
      </w:pPr>
      <w:r>
        <w:rPr>
          <w:rFonts w:hint="eastAsia" w:ascii="仿宋" w:hAnsi="仿宋" w:eastAsia="仿宋"/>
          <w:sz w:val="28"/>
          <w:szCs w:val="28"/>
        </w:rPr>
        <w:t>二、多渠道、多形式地做好学校艺术教育工作</w:t>
      </w:r>
    </w:p>
    <w:p w14:paraId="30ED9344">
      <w:pPr>
        <w:ind w:firstLine="560" w:firstLineChars="200"/>
        <w:jc w:val="left"/>
        <w:rPr>
          <w:rFonts w:ascii="仿宋" w:hAnsi="仿宋" w:eastAsia="仿宋"/>
          <w:sz w:val="28"/>
          <w:szCs w:val="28"/>
        </w:rPr>
      </w:pPr>
      <w:r>
        <w:rPr>
          <w:rFonts w:hint="eastAsia" w:ascii="仿宋" w:hAnsi="仿宋" w:eastAsia="仿宋"/>
          <w:sz w:val="28"/>
          <w:szCs w:val="28"/>
        </w:rPr>
        <w:t>（一）加强艺术课程建设。</w:t>
      </w:r>
    </w:p>
    <w:p w14:paraId="6605A561">
      <w:pPr>
        <w:ind w:firstLine="560" w:firstLineChars="200"/>
        <w:jc w:val="left"/>
        <w:rPr>
          <w:rFonts w:ascii="仿宋" w:hAnsi="仿宋" w:eastAsia="仿宋"/>
          <w:sz w:val="28"/>
          <w:szCs w:val="28"/>
        </w:rPr>
      </w:pPr>
      <w:r>
        <w:rPr>
          <w:rFonts w:hint="eastAsia" w:ascii="仿宋" w:hAnsi="仿宋" w:eastAsia="仿宋"/>
          <w:sz w:val="28"/>
          <w:szCs w:val="28"/>
        </w:rPr>
        <w:t>我校艺术课程内容有合唱、舞蹈、书法、绘画、手工等内容。这些课程能够很好的培养学生的艺术及修养，基本满足学生的需求。</w:t>
      </w:r>
    </w:p>
    <w:p w14:paraId="732FBA16">
      <w:pPr>
        <w:ind w:firstLine="560" w:firstLineChars="200"/>
        <w:jc w:val="left"/>
        <w:rPr>
          <w:rFonts w:ascii="仿宋" w:hAnsi="仿宋" w:eastAsia="仿宋"/>
          <w:sz w:val="28"/>
          <w:szCs w:val="28"/>
        </w:rPr>
      </w:pPr>
      <w:r>
        <w:rPr>
          <w:rFonts w:ascii="仿宋" w:hAnsi="仿宋" w:eastAsia="仿宋"/>
          <w:sz w:val="28"/>
          <w:szCs w:val="28"/>
        </w:rPr>
        <w:t>以课堂教学做为抓手,做好艺术教育的普及工作。学校严格按照上级下发的课程</w:t>
      </w:r>
      <w:r>
        <w:rPr>
          <w:rFonts w:hint="eastAsia" w:ascii="仿宋" w:hAnsi="仿宋" w:eastAsia="仿宋"/>
          <w:sz w:val="28"/>
          <w:szCs w:val="28"/>
        </w:rPr>
        <w:t>计划</w:t>
      </w:r>
      <w:r>
        <w:rPr>
          <w:rFonts w:ascii="仿宋" w:hAnsi="仿宋" w:eastAsia="仿宋"/>
          <w:sz w:val="28"/>
          <w:szCs w:val="28"/>
        </w:rPr>
        <w:t>,把艺术教育落实到课表上,保证艺术教育课程的开足开齐。从常规备课开始,学</w:t>
      </w:r>
      <w:r>
        <w:rPr>
          <w:rFonts w:hint="eastAsia" w:ascii="仿宋" w:hAnsi="仿宋" w:eastAsia="仿宋"/>
          <w:sz w:val="28"/>
          <w:szCs w:val="28"/>
        </w:rPr>
        <w:t>校要求教师备课要面向全体学生抓普及</w:t>
      </w:r>
      <w:r>
        <w:rPr>
          <w:rFonts w:ascii="仿宋" w:hAnsi="仿宋" w:eastAsia="仿宋"/>
          <w:sz w:val="28"/>
          <w:szCs w:val="28"/>
        </w:rPr>
        <w:t>,抓全面提高。在教学过程中强调学生参与和审</w:t>
      </w:r>
      <w:r>
        <w:rPr>
          <w:rFonts w:hint="eastAsia" w:ascii="仿宋" w:hAnsi="仿宋" w:eastAsia="仿宋"/>
          <w:sz w:val="28"/>
          <w:szCs w:val="28"/>
        </w:rPr>
        <w:t>美体验，通过艺术课教学</w:t>
      </w:r>
      <w:r>
        <w:rPr>
          <w:rFonts w:ascii="仿宋" w:hAnsi="仿宋" w:eastAsia="仿宋"/>
          <w:sz w:val="28"/>
          <w:szCs w:val="28"/>
        </w:rPr>
        <w:t>,逐步培养了学生的初步的审美意识和能力,以及初步的艺术</w:t>
      </w:r>
      <w:r>
        <w:rPr>
          <w:rFonts w:hint="eastAsia" w:ascii="仿宋" w:hAnsi="仿宋" w:eastAsia="仿宋"/>
          <w:sz w:val="28"/>
          <w:szCs w:val="28"/>
        </w:rPr>
        <w:t>鉴赏能力。坚决杜绝了其它科目挤占、挪用艺术课程课时的现象。学校按照课程表不定期对各年级的音、美课进行巡课。</w:t>
      </w:r>
    </w:p>
    <w:p w14:paraId="57C738CD">
      <w:pPr>
        <w:ind w:firstLine="560" w:firstLineChars="200"/>
        <w:jc w:val="left"/>
        <w:rPr>
          <w:rFonts w:ascii="仿宋" w:hAnsi="仿宋" w:eastAsia="仿宋"/>
          <w:sz w:val="28"/>
          <w:szCs w:val="28"/>
        </w:rPr>
      </w:pPr>
      <w:r>
        <w:rPr>
          <w:rFonts w:hint="eastAsia" w:ascii="仿宋" w:hAnsi="仿宋" w:eastAsia="仿宋"/>
          <w:sz w:val="28"/>
          <w:szCs w:val="28"/>
        </w:rPr>
        <w:t>（二）配齐配足艺术教师。</w:t>
      </w:r>
    </w:p>
    <w:p w14:paraId="76F6C333">
      <w:pPr>
        <w:ind w:firstLine="560" w:firstLineChars="200"/>
        <w:jc w:val="left"/>
        <w:rPr>
          <w:rFonts w:ascii="仿宋" w:hAnsi="仿宋" w:eastAsia="仿宋"/>
          <w:sz w:val="28"/>
          <w:szCs w:val="28"/>
        </w:rPr>
      </w:pPr>
      <w:r>
        <w:rPr>
          <w:rFonts w:hint="eastAsia" w:ascii="仿宋" w:hAnsi="仿宋" w:eastAsia="仿宋"/>
          <w:sz w:val="28"/>
          <w:szCs w:val="28"/>
        </w:rPr>
        <w:t>我校有专职艺术教师</w:t>
      </w:r>
      <w:r>
        <w:rPr>
          <w:rFonts w:hint="eastAsia" w:ascii="仿宋" w:hAnsi="仿宋" w:eastAsia="仿宋"/>
          <w:color w:val="FF0000"/>
          <w:sz w:val="28"/>
          <w:szCs w:val="28"/>
        </w:rPr>
        <w:t>9</w:t>
      </w:r>
      <w:r>
        <w:rPr>
          <w:rFonts w:ascii="仿宋" w:hAnsi="仿宋" w:eastAsia="仿宋"/>
          <w:sz w:val="28"/>
          <w:szCs w:val="28"/>
        </w:rPr>
        <w:t>人，负责学生艺术素质测评、学校艺术教育工作自评、艺术教育管理、体制机制建设等方面的工作。</w:t>
      </w:r>
    </w:p>
    <w:p w14:paraId="7EFADF33">
      <w:pPr>
        <w:ind w:firstLine="560" w:firstLineChars="200"/>
        <w:jc w:val="left"/>
        <w:rPr>
          <w:rFonts w:ascii="仿宋" w:hAnsi="仿宋" w:eastAsia="仿宋"/>
          <w:sz w:val="28"/>
          <w:szCs w:val="28"/>
        </w:rPr>
      </w:pPr>
      <w:r>
        <w:rPr>
          <w:rFonts w:hint="eastAsia" w:ascii="仿宋" w:hAnsi="仿宋" w:eastAsia="仿宋"/>
          <w:sz w:val="28"/>
          <w:szCs w:val="28"/>
        </w:rPr>
        <w:t>（三）深化艺术教育管理。</w:t>
      </w:r>
    </w:p>
    <w:p w14:paraId="3BDEB3C0">
      <w:pPr>
        <w:ind w:firstLine="560" w:firstLineChars="200"/>
        <w:jc w:val="left"/>
        <w:rPr>
          <w:rFonts w:ascii="仿宋" w:hAnsi="仿宋" w:eastAsia="仿宋"/>
          <w:sz w:val="28"/>
          <w:szCs w:val="28"/>
        </w:rPr>
      </w:pPr>
      <w:r>
        <w:rPr>
          <w:rFonts w:ascii="仿宋" w:hAnsi="仿宋" w:eastAsia="仿宋"/>
          <w:sz w:val="28"/>
          <w:szCs w:val="28"/>
        </w:rPr>
        <w:t>扎实地做好教学研究工作</w:t>
      </w:r>
      <w:r>
        <w:rPr>
          <w:rFonts w:hint="eastAsia" w:ascii="仿宋" w:hAnsi="仿宋" w:eastAsia="仿宋"/>
          <w:sz w:val="28"/>
          <w:szCs w:val="28"/>
        </w:rPr>
        <w:t>，</w:t>
      </w:r>
      <w:r>
        <w:rPr>
          <w:rFonts w:ascii="仿宋" w:hAnsi="仿宋" w:eastAsia="仿宋"/>
          <w:sz w:val="28"/>
          <w:szCs w:val="28"/>
        </w:rPr>
        <w:t>学校成立了艺术教育教研组。每</w:t>
      </w:r>
      <w:r>
        <w:rPr>
          <w:rFonts w:hint="eastAsia" w:ascii="仿宋" w:hAnsi="仿宋" w:eastAsia="仿宋"/>
          <w:sz w:val="28"/>
          <w:szCs w:val="28"/>
        </w:rPr>
        <w:t>周教研</w:t>
      </w:r>
      <w:r>
        <w:rPr>
          <w:rFonts w:ascii="仿宋" w:hAnsi="仿宋" w:eastAsia="仿宋"/>
          <w:sz w:val="28"/>
          <w:szCs w:val="28"/>
        </w:rPr>
        <w:t>活动</w:t>
      </w:r>
      <w:r>
        <w:rPr>
          <w:rFonts w:hint="eastAsia" w:ascii="仿宋" w:hAnsi="仿宋" w:eastAsia="仿宋"/>
          <w:sz w:val="28"/>
          <w:szCs w:val="28"/>
        </w:rPr>
        <w:t>1</w:t>
      </w:r>
      <w:r>
        <w:rPr>
          <w:rFonts w:ascii="仿宋" w:hAnsi="仿宋" w:eastAsia="仿宋"/>
          <w:sz w:val="28"/>
          <w:szCs w:val="28"/>
        </w:rPr>
        <w:t>次,研</w:t>
      </w:r>
      <w:r>
        <w:rPr>
          <w:rFonts w:hint="eastAsia" w:ascii="仿宋" w:hAnsi="仿宋" w:eastAsia="仿宋"/>
          <w:sz w:val="28"/>
          <w:szCs w:val="28"/>
        </w:rPr>
        <w:t>究在课堂教学中遇到的实际问题</w:t>
      </w:r>
      <w:r>
        <w:rPr>
          <w:rFonts w:ascii="仿宋" w:hAnsi="仿宋" w:eastAsia="仿宋"/>
          <w:sz w:val="28"/>
          <w:szCs w:val="28"/>
        </w:rPr>
        <w:t>,有利地促进了学校艺术教育课堂教学的效果。</w:t>
      </w:r>
    </w:p>
    <w:p w14:paraId="073D683E">
      <w:pPr>
        <w:ind w:firstLine="560" w:firstLineChars="200"/>
        <w:jc w:val="left"/>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加强艺术教育的经费投入,完善艺术教育设备设施</w:t>
      </w:r>
      <w:r>
        <w:rPr>
          <w:rFonts w:hint="eastAsia" w:ascii="仿宋" w:hAnsi="仿宋" w:eastAsia="仿宋"/>
          <w:sz w:val="28"/>
          <w:szCs w:val="28"/>
        </w:rPr>
        <w:t>。</w:t>
      </w:r>
    </w:p>
    <w:p w14:paraId="7171A3F5">
      <w:pPr>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五）</w:t>
      </w:r>
      <w:r>
        <w:rPr>
          <w:rFonts w:hint="eastAsia" w:ascii="仿宋" w:hAnsi="仿宋" w:eastAsia="仿宋"/>
          <w:sz w:val="28"/>
          <w:szCs w:val="28"/>
        </w:rPr>
        <w:t>增加课外艺术活动。</w:t>
      </w:r>
    </w:p>
    <w:p w14:paraId="4A9ABDF2">
      <w:pPr>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按照上级要求我们积极落实体育艺术"二加一“活动项目。即每位学生要有</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项</w:t>
      </w:r>
      <w:r>
        <w:rPr>
          <w:rFonts w:hint="eastAsia" w:ascii="仿宋" w:hAnsi="仿宋" w:eastAsia="仿宋"/>
          <w:color w:val="000000" w:themeColor="text1"/>
          <w:sz w:val="28"/>
          <w:szCs w:val="28"/>
          <w14:textFill>
            <w14:solidFill>
              <w14:schemeClr w14:val="tx1"/>
            </w14:solidFill>
          </w14:textFill>
        </w:rPr>
        <w:t>艺术特长。为了使每位学生具备一</w:t>
      </w:r>
      <w:r>
        <w:rPr>
          <w:rFonts w:ascii="仿宋" w:hAnsi="仿宋" w:eastAsia="仿宋"/>
          <w:color w:val="000000" w:themeColor="text1"/>
          <w:sz w:val="28"/>
          <w:szCs w:val="28"/>
          <w14:textFill>
            <w14:solidFill>
              <w14:schemeClr w14:val="tx1"/>
            </w14:solidFill>
          </w14:textFill>
        </w:rPr>
        <w:t>项艺术特长,我校在抓好课堂教学主渠道教育的同时,</w:t>
      </w:r>
      <w:r>
        <w:rPr>
          <w:rFonts w:hint="eastAsia" w:ascii="仿宋" w:hAnsi="仿宋" w:eastAsia="仿宋"/>
          <w:color w:val="000000" w:themeColor="text1"/>
          <w:sz w:val="28"/>
          <w:szCs w:val="28"/>
          <w14:textFill>
            <w14:solidFill>
              <w14:schemeClr w14:val="tx1"/>
            </w14:solidFill>
          </w14:textFill>
        </w:rPr>
        <w:t xml:space="preserve"> 组织了多个学生艺术社团</w:t>
      </w:r>
      <w:r>
        <w:rPr>
          <w:rFonts w:ascii="仿宋" w:hAnsi="仿宋" w:eastAsia="仿宋"/>
          <w:color w:val="000000" w:themeColor="text1"/>
          <w:sz w:val="28"/>
          <w:szCs w:val="28"/>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每周三下午后两节课进行全校社团活动，全员参与。艺术类社团</w:t>
      </w:r>
      <w:r>
        <w:rPr>
          <w:rFonts w:ascii="仿宋" w:hAnsi="仿宋" w:eastAsia="仿宋"/>
          <w:color w:val="000000" w:themeColor="text1"/>
          <w:sz w:val="28"/>
          <w:szCs w:val="28"/>
          <w14:textFill>
            <w14:solidFill>
              <w14:schemeClr w14:val="tx1"/>
            </w14:solidFill>
          </w14:textFill>
        </w:rPr>
        <w:t>11个，体育类社团12个，学生全员参与，根据自己的兴趣自愿选择，</w:t>
      </w:r>
      <w:bookmarkStart w:id="0" w:name="_GoBack"/>
      <w:bookmarkEnd w:id="0"/>
      <w:r>
        <w:rPr>
          <w:rFonts w:ascii="仿宋" w:hAnsi="仿宋" w:eastAsia="仿宋"/>
          <w:color w:val="000000" w:themeColor="text1"/>
          <w:sz w:val="28"/>
          <w:szCs w:val="28"/>
          <w14:textFill>
            <w14:solidFill>
              <w14:schemeClr w14:val="tx1"/>
            </w14:solidFill>
          </w14:textFill>
        </w:rPr>
        <w:t>参与性良好。丰富了学生的课余生活, 为</w:t>
      </w:r>
      <w:r>
        <w:rPr>
          <w:rFonts w:hint="eastAsia" w:ascii="仿宋" w:hAnsi="仿宋" w:eastAsia="仿宋"/>
          <w:color w:val="000000" w:themeColor="text1"/>
          <w:sz w:val="28"/>
          <w:szCs w:val="28"/>
          <w14:textFill>
            <w14:solidFill>
              <w14:schemeClr w14:val="tx1"/>
            </w14:solidFill>
          </w14:textFill>
        </w:rPr>
        <w:t>每位学生</w:t>
      </w:r>
      <w:r>
        <w:rPr>
          <w:rFonts w:ascii="仿宋" w:hAnsi="仿宋" w:eastAsia="仿宋"/>
          <w:color w:val="000000" w:themeColor="text1"/>
          <w:sz w:val="28"/>
          <w:szCs w:val="28"/>
          <w14:textFill>
            <w14:solidFill>
              <w14:schemeClr w14:val="tx1"/>
            </w14:solidFill>
          </w14:textFill>
        </w:rPr>
        <w:t>提供了展示的舞台和空</w:t>
      </w:r>
      <w:r>
        <w:rPr>
          <w:rFonts w:hint="eastAsia" w:ascii="仿宋" w:hAnsi="仿宋" w:eastAsia="仿宋"/>
          <w:color w:val="000000" w:themeColor="text1"/>
          <w:sz w:val="28"/>
          <w:szCs w:val="28"/>
          <w14:textFill>
            <w14:solidFill>
              <w14:schemeClr w14:val="tx1"/>
            </w14:solidFill>
          </w14:textFill>
        </w:rPr>
        <w:t>间。</w:t>
      </w:r>
    </w:p>
    <w:p w14:paraId="38C67EE8">
      <w:pPr>
        <w:ind w:firstLine="560" w:firstLineChars="200"/>
        <w:jc w:val="left"/>
        <w:rPr>
          <w:rFonts w:ascii="仿宋" w:hAnsi="仿宋" w:eastAsia="仿宋"/>
          <w:sz w:val="28"/>
          <w:szCs w:val="28"/>
        </w:rPr>
      </w:pPr>
      <w:r>
        <w:rPr>
          <w:rFonts w:ascii="仿宋" w:hAnsi="仿宋" w:eastAsia="仿宋"/>
          <w:sz w:val="28"/>
          <w:szCs w:val="28"/>
        </w:rPr>
        <w:t>（六）</w:t>
      </w:r>
      <w:r>
        <w:rPr>
          <w:rFonts w:hint="eastAsia" w:ascii="仿宋" w:hAnsi="仿宋" w:eastAsia="仿宋"/>
          <w:sz w:val="28"/>
          <w:szCs w:val="28"/>
        </w:rPr>
        <w:t>校园</w:t>
      </w:r>
      <w:r>
        <w:rPr>
          <w:rFonts w:ascii="仿宋" w:hAnsi="仿宋" w:eastAsia="仿宋"/>
          <w:sz w:val="28"/>
          <w:szCs w:val="28"/>
        </w:rPr>
        <w:t>文化艺术环境有了很大的改善</w:t>
      </w:r>
      <w:r>
        <w:rPr>
          <w:rFonts w:hint="eastAsia" w:ascii="仿宋" w:hAnsi="仿宋" w:eastAsia="仿宋"/>
          <w:sz w:val="28"/>
          <w:szCs w:val="28"/>
        </w:rPr>
        <w:t>。</w:t>
      </w:r>
    </w:p>
    <w:p w14:paraId="31FF4DF1">
      <w:pPr>
        <w:ind w:firstLine="560" w:firstLineChars="200"/>
        <w:jc w:val="left"/>
        <w:rPr>
          <w:rFonts w:ascii="仿宋" w:hAnsi="仿宋" w:eastAsia="仿宋"/>
          <w:sz w:val="28"/>
          <w:szCs w:val="28"/>
        </w:rPr>
      </w:pPr>
      <w:r>
        <w:rPr>
          <w:rFonts w:hint="eastAsia" w:ascii="仿宋" w:hAnsi="仿宋" w:eastAsia="仿宋"/>
          <w:sz w:val="28"/>
          <w:szCs w:val="28"/>
        </w:rPr>
        <w:t>三、存在的不足及努力的方向。专职艺术教师紧缺</w:t>
      </w:r>
      <w:r>
        <w:rPr>
          <w:rFonts w:ascii="仿宋" w:hAnsi="仿宋" w:eastAsia="仿宋"/>
          <w:sz w:val="28"/>
          <w:szCs w:val="28"/>
        </w:rPr>
        <w:t>,兼职教师</w:t>
      </w:r>
      <w:r>
        <w:rPr>
          <w:rFonts w:hint="eastAsia" w:ascii="仿宋" w:hAnsi="仿宋" w:eastAsia="仿宋"/>
          <w:sz w:val="28"/>
          <w:szCs w:val="28"/>
        </w:rPr>
        <w:t>专业素养</w:t>
      </w:r>
      <w:r>
        <w:rPr>
          <w:rFonts w:ascii="仿宋" w:hAnsi="仿宋" w:eastAsia="仿宋"/>
          <w:sz w:val="28"/>
          <w:szCs w:val="28"/>
        </w:rPr>
        <w:t>一直困扰我校艺术教育的大幅提高。虽然学</w:t>
      </w:r>
      <w:r>
        <w:rPr>
          <w:rFonts w:hint="eastAsia" w:ascii="仿宋" w:hAnsi="仿宋" w:eastAsia="仿宋"/>
          <w:sz w:val="28"/>
          <w:szCs w:val="28"/>
        </w:rPr>
        <w:t>校在努力提高教师素质和多方面的能力</w:t>
      </w:r>
      <w:r>
        <w:rPr>
          <w:rFonts w:ascii="仿宋" w:hAnsi="仿宋" w:eastAsia="仿宋"/>
          <w:sz w:val="28"/>
          <w:szCs w:val="28"/>
        </w:rPr>
        <w:t>, 但是教师专业素质的提高问题,仍然任重而道</w:t>
      </w:r>
      <w:r>
        <w:rPr>
          <w:rFonts w:hint="eastAsia" w:ascii="仿宋" w:hAnsi="仿宋" w:eastAsia="仿宋"/>
          <w:sz w:val="28"/>
          <w:szCs w:val="28"/>
        </w:rPr>
        <w:t>远。</w:t>
      </w:r>
    </w:p>
    <w:p w14:paraId="2A5DF137">
      <w:pPr>
        <w:ind w:firstLine="560" w:firstLineChars="200"/>
        <w:jc w:val="left"/>
        <w:rPr>
          <w:rFonts w:ascii="仿宋" w:hAnsi="仿宋" w:eastAsia="仿宋"/>
          <w:sz w:val="28"/>
          <w:szCs w:val="28"/>
        </w:rPr>
      </w:pPr>
      <w:r>
        <w:rPr>
          <w:rFonts w:hint="eastAsia" w:ascii="仿宋" w:hAnsi="仿宋" w:eastAsia="仿宋"/>
          <w:sz w:val="28"/>
          <w:szCs w:val="28"/>
        </w:rPr>
        <w:t>今后我校将积极争取上级教育部门</w:t>
      </w:r>
      <w:r>
        <w:rPr>
          <w:rFonts w:ascii="仿宋" w:hAnsi="仿宋" w:eastAsia="仿宋"/>
          <w:sz w:val="28"/>
          <w:szCs w:val="28"/>
        </w:rPr>
        <w:t>的大力支持,致力打造一支精良的艺术教师队伍，</w:t>
      </w:r>
      <w:r>
        <w:rPr>
          <w:rFonts w:hint="eastAsia" w:ascii="仿宋" w:hAnsi="仿宋" w:eastAsia="仿宋"/>
          <w:sz w:val="28"/>
          <w:szCs w:val="28"/>
        </w:rPr>
        <w:t>加强学校文化艺术环境建设</w:t>
      </w:r>
      <w:r>
        <w:rPr>
          <w:rFonts w:ascii="仿宋" w:hAnsi="仿宋" w:eastAsia="仿宋"/>
          <w:sz w:val="28"/>
          <w:szCs w:val="28"/>
        </w:rPr>
        <w:t>,创造性的开展艺术活动相信经过全校师生的不懈努力, 我</w:t>
      </w:r>
      <w:r>
        <w:rPr>
          <w:rFonts w:hint="eastAsia" w:ascii="仿宋" w:hAnsi="仿宋" w:eastAsia="仿宋"/>
          <w:sz w:val="28"/>
          <w:szCs w:val="28"/>
        </w:rPr>
        <w:t>校的艺术教育水平一</w:t>
      </w:r>
      <w:r>
        <w:rPr>
          <w:rFonts w:ascii="仿宋" w:hAnsi="仿宋" w:eastAsia="仿宋"/>
          <w:sz w:val="28"/>
          <w:szCs w:val="28"/>
        </w:rPr>
        <w:t>定会迈向更高的台阶!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E1730"/>
    <w:multiLevelType w:val="multilevel"/>
    <w:tmpl w:val="61FE173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D6"/>
    <w:rsid w:val="000B384F"/>
    <w:rsid w:val="001664D6"/>
    <w:rsid w:val="001E4B6B"/>
    <w:rsid w:val="0027336E"/>
    <w:rsid w:val="00317929"/>
    <w:rsid w:val="003B5426"/>
    <w:rsid w:val="00425785"/>
    <w:rsid w:val="00555CBB"/>
    <w:rsid w:val="00574A6B"/>
    <w:rsid w:val="005A3AE0"/>
    <w:rsid w:val="005C7626"/>
    <w:rsid w:val="005F4907"/>
    <w:rsid w:val="007423CC"/>
    <w:rsid w:val="00891F53"/>
    <w:rsid w:val="008E3985"/>
    <w:rsid w:val="0095208E"/>
    <w:rsid w:val="00A40E19"/>
    <w:rsid w:val="00AB3EF6"/>
    <w:rsid w:val="00B271DA"/>
    <w:rsid w:val="00C40085"/>
    <w:rsid w:val="00D40E76"/>
    <w:rsid w:val="00E17F4F"/>
    <w:rsid w:val="00E31DAF"/>
    <w:rsid w:val="00F927EC"/>
    <w:rsid w:val="3AA9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1195</Words>
  <Characters>1205</Characters>
  <Lines>8</Lines>
  <Paragraphs>2</Paragraphs>
  <TotalTime>1</TotalTime>
  <ScaleCrop>false</ScaleCrop>
  <LinksUpToDate>false</LinksUpToDate>
  <CharactersWithSpaces>1211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2024-05-30T00:16:00Z</dcterms:created>
  <dc:creator>Administrator</dc:creator>
  <cp:lastModifiedBy>Administrator</cp:lastModifiedBy>
  <dcterms:modified xsi:type="dcterms:W3CDTF">2025-05-28T07:10:30Z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eyJoZGlkIjoiMTZiYTkwNTg5YTVkYzkyNzhmNGNmMWUxYmQ2ZmYwZmYifQ==</vt:lpwstr>
  </property>
  <property fmtid="{D5CDD505-2E9C-101B-9397-08002B2CF9AE}" pid="3" name="KSOProductBuildVer">
    <vt:lpwstr>2052-12.1.0.21171</vt:lpwstr>
  </property>
  <property fmtid="{D5CDD505-2E9C-101B-9397-08002B2CF9AE}" pid="4" name="ICV">
    <vt:lpwstr>265EDE1108604D138F726F811E89A357_12</vt:lpwstr>
  </property>
</Properties>
</file>